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bookmarkStart w:id="0" w:name="_GoBack"/>
      <w:bookmarkEnd w:id="0"/>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bookmarkStart w:id="1" w:name="_GoBack"/>
                      <w:bookmarkEnd w:id="1"/>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B01462" w:rsidRPr="00C52219" w:rsidRDefault="00B01462" w:rsidP="00B01462">
                            <w:pPr>
                              <w:pStyle w:val="NoSpacing"/>
                              <w:jc w:val="center"/>
                              <w:rPr>
                                <w:rFonts w:ascii="Century Gothic" w:hAnsi="Century Gothic"/>
                                <w:b/>
                                <w:sz w:val="56"/>
                              </w:rPr>
                            </w:pPr>
                            <w:r w:rsidRPr="00C52219">
                              <w:rPr>
                                <w:rFonts w:ascii="Century Gothic" w:hAnsi="Century Gothic"/>
                                <w:b/>
                                <w:sz w:val="56"/>
                              </w:rPr>
                              <w:t xml:space="preserve">Woodley </w:t>
                            </w:r>
                            <w:proofErr w:type="spellStart"/>
                            <w:r w:rsidRPr="00C52219">
                              <w:rPr>
                                <w:rFonts w:ascii="Century Gothic" w:hAnsi="Century Gothic"/>
                                <w:b/>
                                <w:sz w:val="56"/>
                              </w:rPr>
                              <w:t>CofE</w:t>
                            </w:r>
                            <w:proofErr w:type="spellEnd"/>
                          </w:p>
                          <w:p w:rsidR="00B01462" w:rsidRPr="00C52219" w:rsidRDefault="00B01462" w:rsidP="00B01462">
                            <w:pPr>
                              <w:pStyle w:val="NoSpacing"/>
                              <w:jc w:val="center"/>
                              <w:rPr>
                                <w:rFonts w:ascii="Century Gothic" w:hAnsi="Century Gothic"/>
                                <w:b/>
                                <w:sz w:val="56"/>
                              </w:rPr>
                            </w:pPr>
                            <w:r w:rsidRPr="00C52219">
                              <w:rPr>
                                <w:rFonts w:ascii="Century Gothic" w:hAnsi="Century Gothic"/>
                                <w:b/>
                                <w:sz w:val="56"/>
                              </w:rPr>
                              <w:t>Primary School</w:t>
                            </w:r>
                          </w:p>
                          <w:p w:rsidR="00B01462" w:rsidRDefault="00B01462" w:rsidP="00B01462">
                            <w:pPr>
                              <w:pStyle w:val="NoSpacing"/>
                              <w:jc w:val="center"/>
                              <w:rPr>
                                <w:rFonts w:ascii="Century Gothic" w:hAnsi="Century Gothic"/>
                                <w:sz w:val="44"/>
                              </w:rPr>
                            </w:pPr>
                          </w:p>
                          <w:p w:rsidR="00B01462" w:rsidRDefault="00B01462" w:rsidP="00B01462">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6ACDE457" wp14:editId="77BDC12F">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B01462" w:rsidRDefault="00B01462" w:rsidP="00B01462">
                            <w:pPr>
                              <w:pStyle w:val="NoSpacing"/>
                              <w:jc w:val="center"/>
                              <w:rPr>
                                <w:rFonts w:ascii="Century Gothic" w:hAnsi="Century Gothic"/>
                                <w:b/>
                                <w:sz w:val="44"/>
                              </w:rPr>
                            </w:pPr>
                            <w:r>
                              <w:rPr>
                                <w:rFonts w:ascii="Century Gothic" w:hAnsi="Century Gothic"/>
                                <w:b/>
                                <w:sz w:val="44"/>
                              </w:rPr>
                              <w:t>End of Year Expectations</w:t>
                            </w:r>
                          </w:p>
                          <w:p w:rsidR="00B01462" w:rsidRPr="007026C0" w:rsidRDefault="00B01462" w:rsidP="00B01462">
                            <w:pPr>
                              <w:pStyle w:val="NoSpacing"/>
                              <w:jc w:val="center"/>
                              <w:rPr>
                                <w:rFonts w:ascii="Century Gothic" w:hAnsi="Century Gothic"/>
                                <w:b/>
                                <w:sz w:val="44"/>
                              </w:rPr>
                            </w:pPr>
                            <w:r>
                              <w:rPr>
                                <w:rFonts w:ascii="Century Gothic" w:hAnsi="Century Gothic"/>
                                <w:b/>
                                <w:sz w:val="44"/>
                              </w:rPr>
                              <w:t>F</w:t>
                            </w:r>
                            <w:r>
                              <w:rPr>
                                <w:rFonts w:ascii="Century Gothic" w:hAnsi="Century Gothic"/>
                                <w:b/>
                                <w:sz w:val="44"/>
                              </w:rPr>
                              <w:t>or</w:t>
                            </w:r>
                            <w:r>
                              <w:rPr>
                                <w:rFonts w:ascii="Century Gothic" w:hAnsi="Century Gothic"/>
                                <w:b/>
                                <w:sz w:val="44"/>
                              </w:rPr>
                              <w:t xml:space="preserve"> Year 1</w:t>
                            </w:r>
                          </w:p>
                          <w:p w:rsidR="00B01462" w:rsidRPr="007026C0" w:rsidRDefault="00B01462" w:rsidP="00B01462">
                            <w:pPr>
                              <w:pStyle w:val="NoSpacing"/>
                              <w:jc w:val="center"/>
                              <w:rPr>
                                <w:rFonts w:ascii="Century Gothic" w:hAnsi="Century Gothic"/>
                                <w:sz w:val="20"/>
                                <w:szCs w:val="24"/>
                              </w:rPr>
                            </w:pPr>
                            <w:r w:rsidRPr="007026C0">
                              <w:rPr>
                                <w:rFonts w:ascii="Century Gothic" w:hAnsi="Century Gothic"/>
                                <w:sz w:val="20"/>
                                <w:szCs w:val="24"/>
                              </w:rPr>
                              <w:t xml:space="preserve">This booklet provides information for parents and carers on the end of year expectations for children in our school. The </w:t>
                            </w:r>
                            <w:proofErr w:type="gramStart"/>
                            <w:r w:rsidRPr="007026C0">
                              <w:rPr>
                                <w:rFonts w:ascii="Century Gothic" w:hAnsi="Century Gothic"/>
                                <w:sz w:val="20"/>
                                <w:szCs w:val="24"/>
                              </w:rPr>
                              <w:t>staff have</w:t>
                            </w:r>
                            <w:proofErr w:type="gramEnd"/>
                            <w:r w:rsidRPr="007026C0">
                              <w:rPr>
                                <w:rFonts w:ascii="Century Gothic" w:hAnsi="Century Gothic"/>
                                <w:sz w:val="20"/>
                                <w:szCs w:val="24"/>
                              </w:rPr>
                              <w:t xml:space="preserve"> identified these expectations as being the minimum requirements your child must meet in order to ensure continued progress throughout the following year.</w:t>
                            </w:r>
                          </w:p>
                          <w:p w:rsidR="00B01462" w:rsidRPr="007026C0" w:rsidRDefault="00B01462" w:rsidP="00B01462">
                            <w:pPr>
                              <w:pStyle w:val="NoSpacing"/>
                              <w:jc w:val="center"/>
                              <w:rPr>
                                <w:rFonts w:ascii="Century Gothic" w:hAnsi="Century Gothic"/>
                                <w:sz w:val="20"/>
                                <w:szCs w:val="24"/>
                              </w:rPr>
                            </w:pPr>
                          </w:p>
                          <w:p w:rsidR="00B01462" w:rsidRPr="007026C0" w:rsidRDefault="00B01462" w:rsidP="00B01462">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B01462" w:rsidRPr="007026C0" w:rsidRDefault="00B01462" w:rsidP="00B01462">
                            <w:pPr>
                              <w:pStyle w:val="NoSpacing"/>
                              <w:jc w:val="center"/>
                              <w:rPr>
                                <w:rFonts w:ascii="Century Gothic" w:hAnsi="Century Gothic"/>
                                <w:sz w:val="20"/>
                                <w:szCs w:val="24"/>
                              </w:rPr>
                            </w:pPr>
                          </w:p>
                          <w:p w:rsidR="00B01462" w:rsidRDefault="00B01462" w:rsidP="00B01462">
                            <w:pPr>
                              <w:pStyle w:val="NoSpacing"/>
                              <w:jc w:val="center"/>
                              <w:rPr>
                                <w:rFonts w:ascii="Century Gothic" w:hAnsi="Century Gothic"/>
                                <w:sz w:val="24"/>
                                <w:szCs w:val="24"/>
                              </w:rPr>
                            </w:pPr>
                            <w:r w:rsidRPr="007026C0">
                              <w:rPr>
                                <w:rFonts w:ascii="Century Gothic" w:hAnsi="Century Gothic"/>
                                <w:sz w:val="20"/>
                                <w:szCs w:val="24"/>
                              </w:rPr>
                              <w:t xml:space="preserve">If you have any queries regarding the content of this booklet or want support in knowing how best to help your </w:t>
                            </w:r>
                            <w:proofErr w:type="gramStart"/>
                            <w:r w:rsidRPr="007026C0">
                              <w:rPr>
                                <w:rFonts w:ascii="Century Gothic" w:hAnsi="Century Gothic"/>
                                <w:sz w:val="20"/>
                                <w:szCs w:val="24"/>
                              </w:rPr>
                              <w:t>child please talk</w:t>
                            </w:r>
                            <w:proofErr w:type="gramEnd"/>
                            <w:r w:rsidRPr="007026C0">
                              <w:rPr>
                                <w:rFonts w:ascii="Century Gothic" w:hAnsi="Century Gothic"/>
                                <w:sz w:val="20"/>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B01462" w:rsidRPr="00C52219" w:rsidRDefault="00B01462" w:rsidP="00B01462">
                      <w:pPr>
                        <w:pStyle w:val="NoSpacing"/>
                        <w:jc w:val="center"/>
                        <w:rPr>
                          <w:rFonts w:ascii="Century Gothic" w:hAnsi="Century Gothic"/>
                          <w:b/>
                          <w:sz w:val="56"/>
                        </w:rPr>
                      </w:pPr>
                      <w:r w:rsidRPr="00C52219">
                        <w:rPr>
                          <w:rFonts w:ascii="Century Gothic" w:hAnsi="Century Gothic"/>
                          <w:b/>
                          <w:sz w:val="56"/>
                        </w:rPr>
                        <w:t xml:space="preserve">Woodley </w:t>
                      </w:r>
                      <w:proofErr w:type="spellStart"/>
                      <w:r w:rsidRPr="00C52219">
                        <w:rPr>
                          <w:rFonts w:ascii="Century Gothic" w:hAnsi="Century Gothic"/>
                          <w:b/>
                          <w:sz w:val="56"/>
                        </w:rPr>
                        <w:t>CofE</w:t>
                      </w:r>
                      <w:proofErr w:type="spellEnd"/>
                    </w:p>
                    <w:p w:rsidR="00B01462" w:rsidRPr="00C52219" w:rsidRDefault="00B01462" w:rsidP="00B01462">
                      <w:pPr>
                        <w:pStyle w:val="NoSpacing"/>
                        <w:jc w:val="center"/>
                        <w:rPr>
                          <w:rFonts w:ascii="Century Gothic" w:hAnsi="Century Gothic"/>
                          <w:b/>
                          <w:sz w:val="56"/>
                        </w:rPr>
                      </w:pPr>
                      <w:r w:rsidRPr="00C52219">
                        <w:rPr>
                          <w:rFonts w:ascii="Century Gothic" w:hAnsi="Century Gothic"/>
                          <w:b/>
                          <w:sz w:val="56"/>
                        </w:rPr>
                        <w:t>Primary School</w:t>
                      </w:r>
                    </w:p>
                    <w:p w:rsidR="00B01462" w:rsidRDefault="00B01462" w:rsidP="00B01462">
                      <w:pPr>
                        <w:pStyle w:val="NoSpacing"/>
                        <w:jc w:val="center"/>
                        <w:rPr>
                          <w:rFonts w:ascii="Century Gothic" w:hAnsi="Century Gothic"/>
                          <w:sz w:val="44"/>
                        </w:rPr>
                      </w:pPr>
                    </w:p>
                    <w:p w:rsidR="00B01462" w:rsidRDefault="00B01462" w:rsidP="00B01462">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6ACDE457" wp14:editId="77BDC12F">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B01462" w:rsidRDefault="00B01462" w:rsidP="00B01462">
                      <w:pPr>
                        <w:pStyle w:val="NoSpacing"/>
                        <w:jc w:val="center"/>
                        <w:rPr>
                          <w:rFonts w:ascii="Century Gothic" w:hAnsi="Century Gothic"/>
                          <w:b/>
                          <w:sz w:val="44"/>
                        </w:rPr>
                      </w:pPr>
                      <w:r>
                        <w:rPr>
                          <w:rFonts w:ascii="Century Gothic" w:hAnsi="Century Gothic"/>
                          <w:b/>
                          <w:sz w:val="44"/>
                        </w:rPr>
                        <w:t>End of Year Expectations</w:t>
                      </w:r>
                    </w:p>
                    <w:p w:rsidR="00B01462" w:rsidRPr="007026C0" w:rsidRDefault="00B01462" w:rsidP="00B01462">
                      <w:pPr>
                        <w:pStyle w:val="NoSpacing"/>
                        <w:jc w:val="center"/>
                        <w:rPr>
                          <w:rFonts w:ascii="Century Gothic" w:hAnsi="Century Gothic"/>
                          <w:b/>
                          <w:sz w:val="44"/>
                        </w:rPr>
                      </w:pPr>
                      <w:r>
                        <w:rPr>
                          <w:rFonts w:ascii="Century Gothic" w:hAnsi="Century Gothic"/>
                          <w:b/>
                          <w:sz w:val="44"/>
                        </w:rPr>
                        <w:t>F</w:t>
                      </w:r>
                      <w:r>
                        <w:rPr>
                          <w:rFonts w:ascii="Century Gothic" w:hAnsi="Century Gothic"/>
                          <w:b/>
                          <w:sz w:val="44"/>
                        </w:rPr>
                        <w:t>or</w:t>
                      </w:r>
                      <w:r>
                        <w:rPr>
                          <w:rFonts w:ascii="Century Gothic" w:hAnsi="Century Gothic"/>
                          <w:b/>
                          <w:sz w:val="44"/>
                        </w:rPr>
                        <w:t xml:space="preserve"> Year 1</w:t>
                      </w:r>
                    </w:p>
                    <w:p w:rsidR="00B01462" w:rsidRPr="007026C0" w:rsidRDefault="00B01462" w:rsidP="00B01462">
                      <w:pPr>
                        <w:pStyle w:val="NoSpacing"/>
                        <w:jc w:val="center"/>
                        <w:rPr>
                          <w:rFonts w:ascii="Century Gothic" w:hAnsi="Century Gothic"/>
                          <w:sz w:val="20"/>
                          <w:szCs w:val="24"/>
                        </w:rPr>
                      </w:pPr>
                      <w:r w:rsidRPr="007026C0">
                        <w:rPr>
                          <w:rFonts w:ascii="Century Gothic" w:hAnsi="Century Gothic"/>
                          <w:sz w:val="20"/>
                          <w:szCs w:val="24"/>
                        </w:rPr>
                        <w:t xml:space="preserve">This booklet provides information for parents and carers on the end of year expectations for children in our school. The </w:t>
                      </w:r>
                      <w:proofErr w:type="gramStart"/>
                      <w:r w:rsidRPr="007026C0">
                        <w:rPr>
                          <w:rFonts w:ascii="Century Gothic" w:hAnsi="Century Gothic"/>
                          <w:sz w:val="20"/>
                          <w:szCs w:val="24"/>
                        </w:rPr>
                        <w:t>staff have</w:t>
                      </w:r>
                      <w:proofErr w:type="gramEnd"/>
                      <w:r w:rsidRPr="007026C0">
                        <w:rPr>
                          <w:rFonts w:ascii="Century Gothic" w:hAnsi="Century Gothic"/>
                          <w:sz w:val="20"/>
                          <w:szCs w:val="24"/>
                        </w:rPr>
                        <w:t xml:space="preserve"> identified these expectations as being the minimum requirements your child must meet in order to ensure continued progress throughout the following year.</w:t>
                      </w:r>
                    </w:p>
                    <w:p w:rsidR="00B01462" w:rsidRPr="007026C0" w:rsidRDefault="00B01462" w:rsidP="00B01462">
                      <w:pPr>
                        <w:pStyle w:val="NoSpacing"/>
                        <w:jc w:val="center"/>
                        <w:rPr>
                          <w:rFonts w:ascii="Century Gothic" w:hAnsi="Century Gothic"/>
                          <w:sz w:val="20"/>
                          <w:szCs w:val="24"/>
                        </w:rPr>
                      </w:pPr>
                    </w:p>
                    <w:p w:rsidR="00B01462" w:rsidRPr="007026C0" w:rsidRDefault="00B01462" w:rsidP="00B01462">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B01462" w:rsidRPr="007026C0" w:rsidRDefault="00B01462" w:rsidP="00B01462">
                      <w:pPr>
                        <w:pStyle w:val="NoSpacing"/>
                        <w:jc w:val="center"/>
                        <w:rPr>
                          <w:rFonts w:ascii="Century Gothic" w:hAnsi="Century Gothic"/>
                          <w:sz w:val="20"/>
                          <w:szCs w:val="24"/>
                        </w:rPr>
                      </w:pPr>
                    </w:p>
                    <w:p w:rsidR="00B01462" w:rsidRDefault="00B01462" w:rsidP="00B01462">
                      <w:pPr>
                        <w:pStyle w:val="NoSpacing"/>
                        <w:jc w:val="center"/>
                        <w:rPr>
                          <w:rFonts w:ascii="Century Gothic" w:hAnsi="Century Gothic"/>
                          <w:sz w:val="24"/>
                          <w:szCs w:val="24"/>
                        </w:rPr>
                      </w:pPr>
                      <w:r w:rsidRPr="007026C0">
                        <w:rPr>
                          <w:rFonts w:ascii="Century Gothic" w:hAnsi="Century Gothic"/>
                          <w:sz w:val="20"/>
                          <w:szCs w:val="24"/>
                        </w:rPr>
                        <w:t xml:space="preserve">If you have any queries regarding the content of this booklet or want support in knowing how best to help your </w:t>
                      </w:r>
                      <w:proofErr w:type="gramStart"/>
                      <w:r w:rsidRPr="007026C0">
                        <w:rPr>
                          <w:rFonts w:ascii="Century Gothic" w:hAnsi="Century Gothic"/>
                          <w:sz w:val="20"/>
                          <w:szCs w:val="24"/>
                        </w:rPr>
                        <w:t>child please talk</w:t>
                      </w:r>
                      <w:proofErr w:type="gramEnd"/>
                      <w:r w:rsidRPr="007026C0">
                        <w:rPr>
                          <w:rFonts w:ascii="Century Gothic" w:hAnsi="Century Gothic"/>
                          <w:sz w:val="20"/>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7174B"/>
    <w:rsid w:val="00434148"/>
    <w:rsid w:val="004819CB"/>
    <w:rsid w:val="00497ECD"/>
    <w:rsid w:val="00764761"/>
    <w:rsid w:val="007A6A02"/>
    <w:rsid w:val="007C2552"/>
    <w:rsid w:val="00920A27"/>
    <w:rsid w:val="00936D5F"/>
    <w:rsid w:val="00A82C8A"/>
    <w:rsid w:val="00AF142C"/>
    <w:rsid w:val="00B01462"/>
    <w:rsid w:val="00BD17BC"/>
    <w:rsid w:val="00BD4AF8"/>
    <w:rsid w:val="00BF10C8"/>
    <w:rsid w:val="00C114D2"/>
    <w:rsid w:val="00C30784"/>
    <w:rsid w:val="00C52219"/>
    <w:rsid w:val="00C5667A"/>
    <w:rsid w:val="00C86B64"/>
    <w:rsid w:val="00D323EA"/>
    <w:rsid w:val="00D810A6"/>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domino</cp:lastModifiedBy>
  <cp:revision>33</cp:revision>
  <dcterms:created xsi:type="dcterms:W3CDTF">2013-04-13T18:31:00Z</dcterms:created>
  <dcterms:modified xsi:type="dcterms:W3CDTF">2014-04-30T13:00:00Z</dcterms:modified>
</cp:coreProperties>
</file>